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661181">
        <w:rPr>
          <w:rFonts w:asciiTheme="minorHAnsi" w:hAnsiTheme="minorHAnsi" w:cs="Arial"/>
          <w:szCs w:val="22"/>
        </w:rPr>
        <w:t>G Bosman</w:t>
      </w:r>
      <w:r w:rsidR="00932C09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661181" w:rsidRPr="00661181">
        <w:rPr>
          <w:rFonts w:asciiTheme="minorHAnsi" w:hAnsiTheme="minorHAnsi" w:cs="Arial"/>
          <w:b/>
          <w:szCs w:val="22"/>
        </w:rPr>
        <w:t>Procedural Officer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 xml:space="preserve">Senior </w:t>
      </w:r>
      <w:r w:rsidR="00661181">
        <w:rPr>
          <w:rFonts w:asciiTheme="minorHAnsi" w:hAnsiTheme="minorHAnsi" w:cs="Arial"/>
          <w:b/>
          <w:bCs/>
          <w:szCs w:val="22"/>
        </w:rPr>
        <w:t>Procedural Officer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1/2/12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1D7689">
        <w:rPr>
          <w:rFonts w:asciiTheme="minorHAnsi" w:hAnsiTheme="minorHAnsi" w:cs="Arial"/>
          <w:sz w:val="22"/>
          <w:szCs w:val="22"/>
        </w:rPr>
        <w:t xml:space="preserve">12 September </w:t>
      </w:r>
      <w:r w:rsidR="00661181">
        <w:rPr>
          <w:rFonts w:asciiTheme="minorHAnsi" w:hAnsiTheme="minorHAnsi" w:cs="Arial"/>
          <w:sz w:val="22"/>
          <w:szCs w:val="22"/>
        </w:rPr>
        <w:t>2019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946514" w:rsidRDefault="00267BC8" w:rsidP="002316F9">
      <w:pPr>
        <w:pStyle w:val="Heading2"/>
        <w:rPr>
          <w:rFonts w:asciiTheme="minorHAnsi" w:hAnsiTheme="minorHAnsi" w:cs="Arial"/>
          <w:sz w:val="26"/>
          <w:szCs w:val="26"/>
        </w:rPr>
      </w:pPr>
      <w:r w:rsidRPr="00946514">
        <w:rPr>
          <w:rFonts w:asciiTheme="minorHAnsi" w:hAnsiTheme="minorHAnsi" w:cs="Arial"/>
          <w:sz w:val="26"/>
          <w:szCs w:val="26"/>
        </w:rPr>
        <w:t xml:space="preserve">NOTICE OF </w:t>
      </w:r>
      <w:r w:rsidR="003C0E3B" w:rsidRPr="00946514">
        <w:rPr>
          <w:rFonts w:asciiTheme="minorHAnsi" w:hAnsiTheme="minorHAnsi" w:cs="Arial"/>
          <w:sz w:val="26"/>
          <w:szCs w:val="26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FE6555">
        <w:rPr>
          <w:rFonts w:asciiTheme="minorHAnsi" w:hAnsiTheme="minorHAnsi" w:cs="Arial"/>
          <w:b/>
          <w:bCs/>
          <w:sz w:val="24"/>
        </w:rPr>
        <w:t>Friday</w:t>
      </w:r>
      <w:r w:rsidR="000911C1">
        <w:rPr>
          <w:rFonts w:asciiTheme="minorHAnsi" w:hAnsiTheme="minorHAnsi" w:cs="Arial"/>
          <w:b/>
          <w:bCs/>
          <w:sz w:val="24"/>
        </w:rPr>
        <w:t>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661181">
        <w:rPr>
          <w:rFonts w:asciiTheme="minorHAnsi" w:hAnsiTheme="minorHAnsi" w:cs="Arial"/>
          <w:b/>
          <w:bCs/>
          <w:sz w:val="24"/>
        </w:rPr>
        <w:t>2</w:t>
      </w:r>
      <w:r w:rsidR="001D7689">
        <w:rPr>
          <w:rFonts w:asciiTheme="minorHAnsi" w:hAnsiTheme="minorHAnsi" w:cs="Arial"/>
          <w:b/>
          <w:bCs/>
          <w:sz w:val="24"/>
        </w:rPr>
        <w:t xml:space="preserve">0 September </w:t>
      </w:r>
      <w:r w:rsidR="00661181">
        <w:rPr>
          <w:rFonts w:asciiTheme="minorHAnsi" w:hAnsiTheme="minorHAnsi" w:cs="Arial"/>
          <w:b/>
          <w:bCs/>
          <w:sz w:val="24"/>
        </w:rPr>
        <w:t>2019</w:t>
      </w:r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1D7689">
        <w:rPr>
          <w:rFonts w:asciiTheme="minorHAnsi" w:hAnsiTheme="minorHAnsi" w:cs="Arial"/>
        </w:rPr>
        <w:t>14</w:t>
      </w:r>
      <w:r w:rsidR="00661181">
        <w:rPr>
          <w:rFonts w:asciiTheme="minorHAnsi" w:hAnsiTheme="minorHAnsi" w:cs="Arial"/>
        </w:rPr>
        <w:t>:00</w:t>
      </w:r>
      <w:r w:rsidR="000911C1">
        <w:rPr>
          <w:rFonts w:asciiTheme="minorHAnsi" w:hAnsiTheme="minorHAnsi" w:cs="Arial"/>
        </w:rPr>
        <w:t xml:space="preserve"> to 1</w:t>
      </w:r>
      <w:r w:rsidR="001D7689">
        <w:rPr>
          <w:rFonts w:asciiTheme="minorHAnsi" w:hAnsiTheme="minorHAnsi" w:cs="Arial"/>
        </w:rPr>
        <w:t>7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3C0E3B" w:rsidRPr="006E0157">
        <w:rPr>
          <w:rFonts w:asciiTheme="minorHAnsi" w:hAnsiTheme="minorHAnsi" w:cs="Arial"/>
        </w:rPr>
        <w:t xml:space="preserve">Committee Room </w:t>
      </w:r>
      <w:r w:rsidR="001D7689">
        <w:rPr>
          <w:rFonts w:asciiTheme="minorHAnsi" w:hAnsiTheme="minorHAnsi" w:cs="Arial"/>
        </w:rPr>
        <w:t>1</w:t>
      </w:r>
      <w:r w:rsidR="003C0E3B" w:rsidRPr="006E0157">
        <w:rPr>
          <w:rFonts w:asciiTheme="minorHAnsi" w:hAnsiTheme="minorHAnsi" w:cs="Arial"/>
        </w:rPr>
        <w:t>, 4</w:t>
      </w:r>
      <w:r w:rsidR="003C0E3B" w:rsidRPr="006E0157">
        <w:rPr>
          <w:rFonts w:asciiTheme="minorHAnsi" w:hAnsiTheme="minorHAnsi" w:cs="Arial"/>
          <w:vertAlign w:val="superscript"/>
        </w:rPr>
        <w:t>th</w:t>
      </w:r>
      <w:r w:rsidR="003C0E3B" w:rsidRPr="006E0157">
        <w:rPr>
          <w:rFonts w:asciiTheme="minorHAnsi" w:hAnsiTheme="minorHAnsi" w:cs="Arial"/>
        </w:rPr>
        <w:t xml:space="preserve"> Floor, 7 Wale Street, Cape Town </w:t>
      </w:r>
    </w:p>
    <w:p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:rsidR="00FE6555" w:rsidRPr="001D7689" w:rsidRDefault="001D7689" w:rsidP="000A5B13">
      <w:pPr>
        <w:numPr>
          <w:ilvl w:val="0"/>
          <w:numId w:val="14"/>
        </w:numPr>
        <w:spacing w:before="240" w:after="240" w:line="276" w:lineRule="auto"/>
        <w:jc w:val="both"/>
        <w:rPr>
          <w:rFonts w:asciiTheme="minorHAnsi" w:hAnsiTheme="minorHAnsi"/>
          <w:bCs/>
          <w:color w:val="000000" w:themeColor="text1"/>
          <w:szCs w:val="22"/>
        </w:rPr>
      </w:pPr>
      <w:r w:rsidRPr="001D7689">
        <w:rPr>
          <w:rFonts w:asciiTheme="minorHAnsi" w:hAnsiTheme="minorHAnsi"/>
          <w:bCs/>
          <w:szCs w:val="22"/>
        </w:rPr>
        <w:t xml:space="preserve">Finalisation of the petition from </w:t>
      </w:r>
      <w:r w:rsidR="00946514" w:rsidRPr="001D7689">
        <w:rPr>
          <w:rFonts w:asciiTheme="minorHAnsi" w:hAnsiTheme="minorHAnsi"/>
          <w:bCs/>
          <w:color w:val="000000" w:themeColor="text1"/>
          <w:szCs w:val="22"/>
        </w:rPr>
        <w:t xml:space="preserve">Trauma Centre for Survivor of Violence and Torture </w:t>
      </w:r>
    </w:p>
    <w:p w:rsidR="00946514" w:rsidRDefault="001D7689" w:rsidP="00B12454">
      <w:pPr>
        <w:numPr>
          <w:ilvl w:val="0"/>
          <w:numId w:val="14"/>
        </w:numPr>
        <w:spacing w:before="240" w:after="240" w:line="276" w:lineRule="auto"/>
        <w:jc w:val="both"/>
        <w:rPr>
          <w:rFonts w:asciiTheme="minorHAnsi" w:hAnsiTheme="minorHAnsi"/>
          <w:bCs/>
          <w:color w:val="000000" w:themeColor="text1"/>
          <w:szCs w:val="22"/>
        </w:rPr>
      </w:pPr>
      <w:r w:rsidRPr="001D7689">
        <w:rPr>
          <w:rFonts w:asciiTheme="minorHAnsi" w:hAnsiTheme="minorHAnsi"/>
          <w:bCs/>
          <w:szCs w:val="22"/>
        </w:rPr>
        <w:t xml:space="preserve">Finalisation of the petition from </w:t>
      </w:r>
      <w:r>
        <w:rPr>
          <w:rFonts w:asciiTheme="minorHAnsi" w:hAnsiTheme="minorHAnsi"/>
          <w:bCs/>
          <w:szCs w:val="22"/>
        </w:rPr>
        <w:t>D</w:t>
      </w:r>
      <w:r w:rsidR="00946514" w:rsidRPr="00946514">
        <w:rPr>
          <w:rFonts w:asciiTheme="minorHAnsi" w:hAnsiTheme="minorHAnsi"/>
          <w:bCs/>
          <w:color w:val="000000" w:themeColor="text1"/>
          <w:szCs w:val="22"/>
        </w:rPr>
        <w:t xml:space="preserve">ennehof Centre in Villiersdorp </w:t>
      </w:r>
    </w:p>
    <w:p w:rsidR="00946514" w:rsidRPr="00946514" w:rsidRDefault="001D7689" w:rsidP="001101CC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1D7689">
        <w:rPr>
          <w:rFonts w:asciiTheme="minorHAnsi" w:hAnsiTheme="minorHAnsi"/>
          <w:bCs/>
          <w:szCs w:val="22"/>
        </w:rPr>
        <w:t>Finalisation of the petition from</w:t>
      </w:r>
      <w:r w:rsidR="00946514" w:rsidRPr="00946514">
        <w:rPr>
          <w:rFonts w:asciiTheme="minorHAnsi" w:hAnsiTheme="minorHAnsi"/>
          <w:bCs/>
          <w:color w:val="000000" w:themeColor="text1"/>
          <w:szCs w:val="22"/>
        </w:rPr>
        <w:t xml:space="preserve"> Power Town in Kleinbrak Rivier </w:t>
      </w:r>
    </w:p>
    <w:p w:rsidR="00661181" w:rsidRPr="001D7689" w:rsidRDefault="00661181" w:rsidP="00661181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Consideration of </w:t>
      </w:r>
      <w:r w:rsidR="005C6764">
        <w:rPr>
          <w:rFonts w:asciiTheme="minorHAnsi" w:hAnsiTheme="minorHAnsi"/>
          <w:bCs/>
          <w:color w:val="000000" w:themeColor="text1"/>
          <w:szCs w:val="22"/>
        </w:rPr>
        <w:t>the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 Draft </w:t>
      </w:r>
      <w:r w:rsidR="00946514">
        <w:rPr>
          <w:rFonts w:asciiTheme="minorHAnsi" w:hAnsiTheme="minorHAnsi"/>
          <w:bCs/>
          <w:color w:val="000000" w:themeColor="text1"/>
          <w:szCs w:val="22"/>
        </w:rPr>
        <w:t>minutes of 2</w:t>
      </w:r>
      <w:r w:rsidR="001D7689">
        <w:rPr>
          <w:rFonts w:asciiTheme="minorHAnsi" w:hAnsiTheme="minorHAnsi"/>
          <w:bCs/>
          <w:color w:val="000000" w:themeColor="text1"/>
          <w:szCs w:val="22"/>
        </w:rPr>
        <w:t xml:space="preserve">3 August </w:t>
      </w:r>
      <w:r w:rsidR="00946514">
        <w:rPr>
          <w:rFonts w:asciiTheme="minorHAnsi" w:hAnsiTheme="minorHAnsi"/>
          <w:bCs/>
          <w:color w:val="000000" w:themeColor="text1"/>
          <w:szCs w:val="22"/>
        </w:rPr>
        <w:t>2019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 </w:t>
      </w:r>
    </w:p>
    <w:p w:rsidR="001D7689" w:rsidRPr="001D7689" w:rsidRDefault="001D7689" w:rsidP="00661181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bCs/>
          <w:color w:val="000000" w:themeColor="text1"/>
          <w:szCs w:val="22"/>
        </w:rPr>
        <w:t>Consideration of the Draft Quarterly Report for April to June 2019</w:t>
      </w:r>
    </w:p>
    <w:p w:rsidR="001D7689" w:rsidRPr="00661181" w:rsidRDefault="001D7689" w:rsidP="00661181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bCs/>
          <w:color w:val="000000" w:themeColor="text1"/>
          <w:szCs w:val="22"/>
        </w:rPr>
        <w:t>Tracking document from April to August 2019</w:t>
      </w:r>
    </w:p>
    <w:p w:rsidR="003C0E3B" w:rsidRPr="00661181" w:rsidRDefault="000911C1" w:rsidP="00661181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 w:cs="Arial"/>
          <w:szCs w:val="22"/>
        </w:rPr>
        <w:t>R</w:t>
      </w:r>
      <w:r w:rsidR="003C0E3B" w:rsidRPr="00661181">
        <w:rPr>
          <w:rFonts w:asciiTheme="minorHAnsi" w:hAnsiTheme="minorHAnsi" w:cs="Arial"/>
          <w:szCs w:val="22"/>
        </w:rPr>
        <w:t>ecommendations/Actions</w:t>
      </w: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52" w:rsidRDefault="00CF4352" w:rsidP="006506EC">
      <w:r>
        <w:separator/>
      </w:r>
    </w:p>
  </w:endnote>
  <w:endnote w:type="continuationSeparator" w:id="0">
    <w:p w:rsidR="00CF4352" w:rsidRDefault="00CF435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52" w:rsidRDefault="00CF4352" w:rsidP="006506EC">
      <w:r>
        <w:separator/>
      </w:r>
    </w:p>
  </w:footnote>
  <w:footnote w:type="continuationSeparator" w:id="0">
    <w:p w:rsidR="00CF4352" w:rsidRDefault="00CF435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BA3"/>
    <w:rsid w:val="0009041F"/>
    <w:rsid w:val="00090AFC"/>
    <w:rsid w:val="000911C1"/>
    <w:rsid w:val="000A2EFA"/>
    <w:rsid w:val="000A32F2"/>
    <w:rsid w:val="000B3696"/>
    <w:rsid w:val="000D2F4F"/>
    <w:rsid w:val="000D5102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D7689"/>
    <w:rsid w:val="001F6DFB"/>
    <w:rsid w:val="00203A5F"/>
    <w:rsid w:val="00220017"/>
    <w:rsid w:val="002264F2"/>
    <w:rsid w:val="002309A7"/>
    <w:rsid w:val="002316F9"/>
    <w:rsid w:val="00256F1D"/>
    <w:rsid w:val="00266A2D"/>
    <w:rsid w:val="00266E34"/>
    <w:rsid w:val="00267BC8"/>
    <w:rsid w:val="00281DE4"/>
    <w:rsid w:val="00283623"/>
    <w:rsid w:val="00283E1B"/>
    <w:rsid w:val="00283E5D"/>
    <w:rsid w:val="0028548E"/>
    <w:rsid w:val="00297620"/>
    <w:rsid w:val="00297E81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3E41"/>
    <w:rsid w:val="00395B78"/>
    <w:rsid w:val="003B6EEB"/>
    <w:rsid w:val="003C09C6"/>
    <w:rsid w:val="003C0E3B"/>
    <w:rsid w:val="003D2CDB"/>
    <w:rsid w:val="003F59B7"/>
    <w:rsid w:val="00405F8E"/>
    <w:rsid w:val="0041433D"/>
    <w:rsid w:val="00435545"/>
    <w:rsid w:val="00441C46"/>
    <w:rsid w:val="00444127"/>
    <w:rsid w:val="004475B6"/>
    <w:rsid w:val="00481C1C"/>
    <w:rsid w:val="004952F7"/>
    <w:rsid w:val="004B2D85"/>
    <w:rsid w:val="004B586A"/>
    <w:rsid w:val="004B7F1D"/>
    <w:rsid w:val="004C6737"/>
    <w:rsid w:val="004D7B29"/>
    <w:rsid w:val="00502260"/>
    <w:rsid w:val="00510EE2"/>
    <w:rsid w:val="00517673"/>
    <w:rsid w:val="0055181C"/>
    <w:rsid w:val="00553731"/>
    <w:rsid w:val="00565C4E"/>
    <w:rsid w:val="00572CF3"/>
    <w:rsid w:val="00576E7E"/>
    <w:rsid w:val="0058660C"/>
    <w:rsid w:val="00595D46"/>
    <w:rsid w:val="005A6B3F"/>
    <w:rsid w:val="005B4AE6"/>
    <w:rsid w:val="005C6764"/>
    <w:rsid w:val="005E2B7E"/>
    <w:rsid w:val="005F11E3"/>
    <w:rsid w:val="005F5F44"/>
    <w:rsid w:val="00607EBE"/>
    <w:rsid w:val="00623B07"/>
    <w:rsid w:val="00627607"/>
    <w:rsid w:val="00646FB9"/>
    <w:rsid w:val="006506EC"/>
    <w:rsid w:val="00661181"/>
    <w:rsid w:val="0066321C"/>
    <w:rsid w:val="00664876"/>
    <w:rsid w:val="006869A0"/>
    <w:rsid w:val="00693272"/>
    <w:rsid w:val="006A1B0B"/>
    <w:rsid w:val="006A4887"/>
    <w:rsid w:val="006A5FF0"/>
    <w:rsid w:val="006B1272"/>
    <w:rsid w:val="006B4E5F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2C09"/>
    <w:rsid w:val="00935D98"/>
    <w:rsid w:val="00946514"/>
    <w:rsid w:val="00961129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0CD5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818D7"/>
    <w:rsid w:val="00A86FD8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65230"/>
    <w:rsid w:val="00B77E4C"/>
    <w:rsid w:val="00BA3A5A"/>
    <w:rsid w:val="00BA53D3"/>
    <w:rsid w:val="00BB2536"/>
    <w:rsid w:val="00BB6FCA"/>
    <w:rsid w:val="00BC2E76"/>
    <w:rsid w:val="00BD27D4"/>
    <w:rsid w:val="00BD7B13"/>
    <w:rsid w:val="00BE4DE9"/>
    <w:rsid w:val="00BE5694"/>
    <w:rsid w:val="00BF136D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CF4352"/>
    <w:rsid w:val="00D06902"/>
    <w:rsid w:val="00D07BF1"/>
    <w:rsid w:val="00D13EF2"/>
    <w:rsid w:val="00D24FBD"/>
    <w:rsid w:val="00D25CB1"/>
    <w:rsid w:val="00D271AE"/>
    <w:rsid w:val="00D33367"/>
    <w:rsid w:val="00D4261D"/>
    <w:rsid w:val="00D75B06"/>
    <w:rsid w:val="00D760E0"/>
    <w:rsid w:val="00D80669"/>
    <w:rsid w:val="00D84FF8"/>
    <w:rsid w:val="00D86442"/>
    <w:rsid w:val="00D9138D"/>
    <w:rsid w:val="00DA035E"/>
    <w:rsid w:val="00DB0138"/>
    <w:rsid w:val="00DB0EBF"/>
    <w:rsid w:val="00DC1EDF"/>
    <w:rsid w:val="00DC68FA"/>
    <w:rsid w:val="00DC7D70"/>
    <w:rsid w:val="00DF20BF"/>
    <w:rsid w:val="00E121E3"/>
    <w:rsid w:val="00E146BE"/>
    <w:rsid w:val="00E23F68"/>
    <w:rsid w:val="00E4401F"/>
    <w:rsid w:val="00E52A2B"/>
    <w:rsid w:val="00E54420"/>
    <w:rsid w:val="00E61545"/>
    <w:rsid w:val="00E87C06"/>
    <w:rsid w:val="00EA096C"/>
    <w:rsid w:val="00EA1491"/>
    <w:rsid w:val="00EA78D0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51AF"/>
    <w:rsid w:val="00F57382"/>
    <w:rsid w:val="00F80E62"/>
    <w:rsid w:val="00F92DA6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8E92-666B-48D9-87C1-A0C12EC0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1329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2017-09-27T06:39:00Z</cp:lastPrinted>
  <dcterms:created xsi:type="dcterms:W3CDTF">2019-09-13T06:49:00Z</dcterms:created>
  <dcterms:modified xsi:type="dcterms:W3CDTF">2019-09-13T06:49:00Z</dcterms:modified>
</cp:coreProperties>
</file>